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49391F" w:rsidRDefault="0049391F" w14:paraId="013DAD98" w14:textId="77777777">
      <w:pPr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76" w:lineRule="auto"/>
        <w:rPr>
          <w:color w:val="000000"/>
          <w:rFonts w:ascii="Arial" w:cs="Arial" w:eastAsia="Arial" w:hAnsi="Arial"/>
          <w:sz w:val="22"/>
          <w:szCs w:val="22"/>
        </w:rPr>
      </w:pPr>
    </w:p>
    <w:tbl>
      <w:tblPr>
        <w:tblW w:w="10530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270" w:type="dxa"/>
        <w:tblStyle w:val="a"/>
        <w:tblLook w:val="400"/>
      </w:tblPr>
      <w:tblGrid>
        <w:gridCol w:w="2686"/>
        <w:gridCol w:w="5324"/>
        <w:gridCol w:w="2520"/>
      </w:tblGrid>
      <w:tr w14:paraId="64134215" w14:textId="77777777" w:rsidR="0049391F">
        <w:trPr>
          <w:trHeight w:val="1440"/>
        </w:trPr>
        <w:tc>
          <w:tcPr>
            <w:tcW w:w="2686" w:type="dxa"/>
          </w:tcPr>
          <w:p w:rsidR="0049391F" w:rsidRDefault="00FD2699" w14:paraId="363942FD" w14:textId="77777777">
            <w:pPr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B="0" distL="0" distR="0" distT="0" wp14:anchorId="5B8FB603" wp14:editId="33467AAA">
                  <wp:extent cx="1397000" cy="863600"/>
                  <wp:effectExtent l="0" t="0" r="0" b="0"/>
                  <wp:docPr id="1" name="image1.png" descr="EFFEE_Logo_Digital_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FFEE_Logo_Digital_Blac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49391F" w:rsidRDefault="0049391F" w14:paraId="4DCBA22D" w14:textId="77777777">
            <w:pPr>
              <w:rPr>
                <w:b/>
                <w:rFonts w:ascii="Arial" w:cs="Arial" w:eastAsia="Arial" w:hAnsi="Arial"/>
                <w:sz w:val="22"/>
                <w:szCs w:val="22"/>
              </w:rPr>
            </w:pPr>
          </w:p>
          <w:p w:rsidR="0049391F" w:rsidRDefault="00FD2699" w14:paraId="18197B7B" w14:textId="77777777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>
              <w:rPr>
                <w:b/>
                <w:rFonts w:ascii="Arial" w:cs="Arial" w:eastAsia="Arial" w:hAnsi="Arial"/>
                <w:sz w:val="26"/>
                <w:szCs w:val="26"/>
              </w:rPr>
              <w:t>Essex Fells Elementary School</w:t>
            </w:r>
          </w:p>
          <w:p w:rsidR="0049391F" w:rsidRDefault="00FD2699" w14:paraId="24A2DD13" w14:textId="34AD60F1">
            <w:pPr>
              <w:jc w:val="center"/>
              <w:rPr>
                <w:b/>
                <w:rFonts w:ascii="Arial" w:cs="Arial" w:eastAsia="Arial" w:hAnsi="Arial"/>
                <w:sz w:val="26"/>
                <w:szCs w:val="26"/>
              </w:rPr>
            </w:pPr>
            <w:r>
              <w:rPr>
                <w:b/>
                <w:rFonts w:ascii="Arial" w:cs="Arial" w:eastAsia="Arial" w:hAnsi="Arial"/>
                <w:sz w:val="26"/>
                <w:szCs w:val="26"/>
              </w:rPr>
              <w:t>VARIETY SHOW 2</w:t>
            </w:r>
            <w:r w:rsidR="00B01D0D">
              <w:rPr>
                <w:b/>
                <w:rFonts w:ascii="Arial" w:cs="Arial" w:eastAsia="Arial" w:hAnsi="Arial"/>
                <w:sz w:val="26"/>
                <w:szCs w:val="26"/>
              </w:rPr>
              <w:t>020</w:t>
            </w:r>
          </w:p>
          <w:p w:rsidR="007C7C70" w:rsidRDefault="007C7C70" w14:paraId="7A6CD823" w14:textId="6A0EF007" w:rsidRPr="007C7C70">
            <w:pPr>
              <w:jc w:val="center"/>
              <w:rPr>
                <w:iCs/>
                <w:b/>
                <w:i/>
                <w:rFonts w:ascii="Arial" w:cs="Arial" w:eastAsia="Arial" w:hAnsi="Arial"/>
                <w:sz w:val="26"/>
                <w:szCs w:val="26"/>
              </w:rPr>
            </w:pPr>
            <w:r w:rsidRPr="007C7C70">
              <w:rPr>
                <w:iCs/>
                <w:b/>
                <w:i/>
                <w:rFonts w:ascii="Arial" w:cs="Arial" w:eastAsia="Arial" w:hAnsi="Arial"/>
                <w:sz w:val="26"/>
                <w:szCs w:val="26"/>
              </w:rPr>
              <w:t>“The show MUST go on</w:t>
            </w:r>
            <w:r w:rsidR="004D29DB">
              <w:rPr>
                <w:iCs/>
                <w:b/>
                <w:i/>
                <w:rFonts w:ascii="Arial" w:cs="Arial" w:eastAsia="Arial" w:hAnsi="Arial"/>
                <w:sz w:val="26"/>
                <w:szCs w:val="26"/>
              </w:rPr>
              <w:t>!</w:t>
            </w:r>
            <w:r w:rsidRPr="007C7C70">
              <w:rPr>
                <w:iCs/>
                <w:b/>
                <w:i/>
                <w:rFonts w:ascii="Arial" w:cs="Arial" w:eastAsia="Arial" w:hAnsi="Arial"/>
                <w:sz w:val="26"/>
                <w:szCs w:val="26"/>
              </w:rPr>
              <w:t>”</w:t>
            </w:r>
          </w:p>
          <w:p w:rsidR="0049391F" w:rsidRDefault="0049391F" w14:paraId="1707EF02" w14:textId="6CE8BA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49391F" w:rsidRDefault="00FD2699" w14:paraId="2668CFAF" w14:textId="77777777">
            <w:pPr>
              <w:rPr>
                <w:u w:val="single"/>
                <w:rFonts w:ascii="Arial" w:cs="Arial" w:eastAsia="Arial" w:hAnsi="Arial"/>
                <w:sz w:val="22"/>
                <w:szCs w:val="22"/>
              </w:rPr>
            </w:pPr>
            <w:r>
              <w:rPr>
                <w:u w:val="single"/>
                <w:rFonts w:ascii="Arial" w:cs="Arial" w:eastAsia="Arial" w:hAnsi="Arial"/>
                <w:sz w:val="22"/>
                <w:szCs w:val="22"/>
              </w:rPr>
              <w:t>School Contacts</w:t>
            </w:r>
          </w:p>
          <w:p w:rsidR="0049391F" w:rsidRDefault="00FD2699" w14:paraId="1DF429A5" w14:textId="77777777">
            <w:pPr>
              <w:rPr>
                <w:color w:val="000000"/>
                <w:highlight w:val="white"/>
                <w:rFonts w:ascii="Arial" w:cs="Arial" w:eastAsia="Arial" w:hAnsi="Arial"/>
                <w:sz w:val="22"/>
                <w:szCs w:val="22"/>
              </w:rPr>
            </w:pPr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>Trogani</w:t>
            </w:r>
            <w:proofErr w:type="spellEnd"/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 xml:space="preserve"> </w:t>
            </w:r>
            <w:hyperlink r:id="rId8">
              <w:r>
                <w:rPr>
                  <w:color w:val="0563C1"/>
                  <w:highlight w:val="white"/>
                  <w:rFonts w:ascii="Arial" w:cs="Arial" w:eastAsia="Arial" w:hAnsi="Arial"/>
                  <w:sz w:val="22"/>
                  <w:szCs w:val="22"/>
                </w:rPr>
                <w:t>jtrogani@efsk-6.org</w:t>
              </w:r>
            </w:hyperlink>
          </w:p>
          <w:p w:rsidR="0049391F" w:rsidRDefault="00FD2699" w14:paraId="3AEE53D7" w14:textId="77777777">
            <w:pPr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 xml:space="preserve">Mrs. </w:t>
            </w:r>
            <w:proofErr w:type="spellStart"/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>Buonomo</w:t>
            </w:r>
            <w:proofErr w:type="spellEnd"/>
            <w:r>
              <w:rPr>
                <w:color w:val="222222"/>
                <w:highlight w:val="white"/>
                <w:rFonts w:ascii="Arial" w:cs="Arial" w:eastAsia="Arial" w:hAnsi="Arial"/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0563C1"/>
                  <w:highlight w:val="white"/>
                  <w:rFonts w:ascii="Arial" w:cs="Arial" w:eastAsia="Arial" w:hAnsi="Arial"/>
                  <w:sz w:val="22"/>
                  <w:szCs w:val="22"/>
                </w:rPr>
                <w:t>nbuonomo@efsk-6.org</w:t>
              </w:r>
            </w:hyperlink>
          </w:p>
        </w:tc>
      </w:tr>
    </w:tbl>
    <w:p w:rsidR="0049391F" w:rsidRDefault="0049391F" w14:paraId="51DB1DCF" w14:textId="77777777">
      <w:pPr>
        <w:rPr>
          <w:rFonts w:ascii="Arial" w:cs="Arial" w:eastAsia="Arial" w:hAnsi="Arial"/>
          <w:sz w:val="22"/>
          <w:szCs w:val="22"/>
        </w:rPr>
      </w:pPr>
    </w:p>
    <w:p w:rsidR="004D29DB" w:rsidRDefault="00FD2699" w14:paraId="5F1EFDC7" w14:textId="77777777">
      <w:pPr>
        <w:rPr>
          <w:rFonts w:ascii="Arial" w:cs="Arial" w:eastAsia="Arial" w:hAnsi="Arial"/>
        </w:rPr>
      </w:pPr>
      <w:r>
        <w:rPr>
          <w:b/>
          <w:u w:val="single"/>
          <w:rFonts w:ascii="Arial" w:cs="Arial" w:eastAsia="Arial" w:hAnsi="Arial"/>
        </w:rPr>
        <w:t>Description</w:t>
      </w:r>
      <w:r>
        <w:rPr>
          <w:b/>
          <w:rFonts w:ascii="Arial" w:cs="Arial" w:eastAsia="Arial" w:hAnsi="Arial"/>
        </w:rPr>
        <w:t xml:space="preserve">: </w:t>
      </w:r>
      <w:r>
        <w:rPr>
          <w:rFonts w:ascii="Arial" w:cs="Arial" w:eastAsia="Arial" w:hAnsi="Arial"/>
        </w:rPr>
        <w:t xml:space="preserve">Essex Fells Students in </w:t>
      </w:r>
      <w:r>
        <w:rPr>
          <w:u w:val="single"/>
          <w:rFonts w:ascii="Arial" w:cs="Arial" w:eastAsia="Arial" w:hAnsi="Arial"/>
        </w:rPr>
        <w:t xml:space="preserve">Grades </w:t>
      </w:r>
      <w:r w:rsidR="00B01D0D">
        <w:rPr>
          <w:u w:val="single"/>
          <w:rFonts w:ascii="Arial" w:cs="Arial" w:eastAsia="Arial" w:hAnsi="Arial"/>
        </w:rPr>
        <w:t>4</w:t>
      </w:r>
      <w:r>
        <w:rPr>
          <w:u w:val="single"/>
          <w:rFonts w:ascii="Arial" w:cs="Arial" w:eastAsia="Arial" w:hAnsi="Arial"/>
        </w:rPr>
        <w:t>-6</w:t>
      </w:r>
      <w:r>
        <w:rPr>
          <w:rFonts w:ascii="Arial" w:cs="Arial" w:eastAsia="Arial" w:hAnsi="Arial"/>
        </w:rPr>
        <w:t xml:space="preserve"> are all invited to show off their talents in the Annual Variety Show sponsored by a generous Grant from The Foundation (EFFEE). </w:t>
      </w:r>
    </w:p>
    <w:p w:rsidR="0049391F" w:rsidRDefault="00FD2699" w14:paraId="5E13638B" w14:textId="5A1B29CA">
      <w:pPr>
        <w:rPr>
          <w:b/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Acts can be performed in groups or solo. Past performances have included singers, dancers, comedy skits, piano solos, and bands. </w:t>
      </w:r>
      <w:r w:rsidR="00B01D0D">
        <w:rPr>
          <w:rFonts w:ascii="Arial" w:cs="Arial" w:eastAsia="Arial" w:hAnsi="Arial"/>
        </w:rPr>
        <w:t>A final video performance will be available to all participants.</w:t>
      </w:r>
    </w:p>
    <w:p w:rsidR="0049391F" w:rsidRDefault="0049391F" w14:paraId="28DEA111" w14:textId="77777777">
      <w:pPr>
        <w:rPr>
          <w:rFonts w:ascii="Arial" w:cs="Arial" w:eastAsia="Arial" w:hAnsi="Arial"/>
        </w:rPr>
      </w:pPr>
    </w:p>
    <w:p w:rsidR="0049391F" w:rsidRDefault="00FD2699" w14:paraId="7FD5CD48" w14:textId="77777777">
      <w:pPr>
        <w:rPr>
          <w:u w:val="single"/>
          <w:rFonts w:ascii="Arial" w:cs="Arial" w:eastAsia="Arial" w:hAnsi="Arial"/>
        </w:rPr>
      </w:pPr>
      <w:r>
        <w:rPr>
          <w:b/>
          <w:u w:val="single"/>
          <w:rFonts w:ascii="Arial" w:cs="Arial" w:eastAsia="Arial" w:hAnsi="Arial"/>
        </w:rPr>
        <w:t>Important Dates:</w:t>
      </w:r>
    </w:p>
    <w:tbl>
      <w:tblPr>
        <w:tblW w:w="10368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108" w:type="dxa"/>
        <w:tblStyle w:val="a0"/>
        <w:tblLook w:val="400"/>
      </w:tblPr>
      <w:tblGrid>
        <w:gridCol w:w="2538"/>
        <w:gridCol w:w="7830"/>
      </w:tblGrid>
      <w:tr w14:paraId="7E8EEFDF" w14:textId="77777777" w:rsidR="0049391F">
        <w:tc>
          <w:tcPr>
            <w:tcW w:w="2538" w:type="dxa"/>
          </w:tcPr>
          <w:p w:rsidR="0049391F" w:rsidRDefault="00FD2699" w14:paraId="483147A1" w14:textId="77777777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Sign-</w:t>
            </w:r>
            <w:proofErr w:type="gramStart"/>
            <w:r>
              <w:rPr>
                <w:rFonts w:ascii="Arial" w:cs="Arial" w:eastAsia="Arial" w:hAnsi="Arial"/>
              </w:rPr>
              <w:t>up :</w:t>
            </w:r>
            <w:proofErr w:type="gramEnd"/>
          </w:p>
        </w:tc>
        <w:tc>
          <w:tcPr>
            <w:tcW w:w="7830" w:type="dxa"/>
          </w:tcPr>
          <w:p w:rsidR="004D29DB" w:rsidRDefault="00B01D0D" w14:paraId="06A10379" w14:textId="77777777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Send in your ideas for this year’s show to: Mr. </w:t>
            </w:r>
            <w:proofErr w:type="spellStart"/>
            <w:r>
              <w:rPr>
                <w:rFonts w:ascii="Arial" w:cs="Arial" w:eastAsia="Arial" w:hAnsi="Arial"/>
              </w:rPr>
              <w:t>Trogani</w:t>
            </w:r>
            <w:proofErr w:type="spellEnd"/>
            <w:r>
              <w:rPr>
                <w:rFonts w:ascii="Arial" w:cs="Arial" w:eastAsia="Arial" w:hAnsi="Arial"/>
              </w:rPr>
              <w:t xml:space="preserve"> </w:t>
            </w:r>
          </w:p>
          <w:p w:rsidR="0049391F" w:rsidRDefault="00B01D0D" w14:paraId="2595CAB9" w14:textId="36F596A5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(jtroganiefsk-6.org)</w:t>
            </w:r>
          </w:p>
        </w:tc>
      </w:tr>
      <w:tr w14:paraId="1D8DE8C6" w14:textId="77777777" w:rsidR="0049391F">
        <w:tc>
          <w:tcPr>
            <w:tcW w:w="2538" w:type="dxa"/>
          </w:tcPr>
          <w:p w:rsidR="0049391F" w:rsidRDefault="0049391F" w14:paraId="15F644EB" w14:textId="17653ED0">
            <w:pPr>
              <w:rPr>
                <w:rFonts w:ascii="Arial" w:cs="Arial" w:eastAsia="Arial" w:hAnsi="Arial"/>
              </w:rPr>
            </w:pPr>
          </w:p>
        </w:tc>
        <w:tc>
          <w:tcPr>
            <w:tcW w:w="7830" w:type="dxa"/>
          </w:tcPr>
          <w:p w:rsidR="0049391F" w:rsidRDefault="0049391F" w14:paraId="23BEA6B7" w14:textId="77777777">
            <w:pPr>
              <w:rPr>
                <w:rFonts w:ascii="Arial" w:cs="Arial" w:eastAsia="Arial" w:hAnsi="Arial"/>
              </w:rPr>
            </w:pPr>
          </w:p>
          <w:p w:rsidR="0049391F" w:rsidRDefault="0049391F" w14:paraId="640E8EEC" w14:textId="7FDDB36C">
            <w:pPr>
              <w:rPr>
                <w:rFonts w:ascii="Arial" w:cs="Arial" w:eastAsia="Arial" w:hAnsi="Arial"/>
              </w:rPr>
            </w:pPr>
          </w:p>
        </w:tc>
      </w:tr>
      <w:tr w14:paraId="12861923" w14:textId="77777777" w:rsidR="0049391F">
        <w:tc>
          <w:tcPr>
            <w:tcW w:w="2538" w:type="dxa"/>
          </w:tcPr>
          <w:p w:rsidR="0049391F" w:rsidRDefault="00E014EE" w14:paraId="5875A29A" w14:textId="78034F19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Video </w:t>
            </w:r>
            <w:proofErr w:type="gramStart"/>
            <w:r w:rsidR="00FD2699">
              <w:rPr>
                <w:rFonts w:ascii="Arial" w:cs="Arial" w:eastAsia="Arial" w:hAnsi="Arial"/>
              </w:rPr>
              <w:t>Rehearsals :</w:t>
            </w:r>
            <w:proofErr w:type="gramEnd"/>
          </w:p>
        </w:tc>
        <w:tc>
          <w:tcPr>
            <w:tcW w:w="7830" w:type="dxa"/>
          </w:tcPr>
          <w:p w:rsidR="0049391F" w:rsidRDefault="0049391F" w14:paraId="33EBD114" w14:textId="77777777">
            <w:pPr>
              <w:rPr>
                <w:rFonts w:ascii="Arial" w:cs="Arial" w:eastAsia="Arial" w:hAnsi="Arial"/>
              </w:rPr>
            </w:pPr>
          </w:p>
          <w:p w:rsidR="0049391F" w:rsidRDefault="00E014EE" w14:paraId="78C0ABA7" w14:textId="09620C14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October 25, 2020</w:t>
            </w:r>
            <w:r w:rsidR="00FD2699">
              <w:rPr>
                <w:rFonts w:ascii="Arial" w:cs="Arial" w:eastAsia="Arial" w:hAnsi="Arial"/>
              </w:rPr>
              <w:t xml:space="preserve"> </w:t>
            </w:r>
          </w:p>
        </w:tc>
      </w:tr>
      <w:tr w14:paraId="56A731BA" w14:textId="77777777" w:rsidR="0049391F">
        <w:trPr>
          <w:trHeight w:val="540"/>
        </w:trPr>
        <w:tc>
          <w:tcPr>
            <w:tcW w:w="2538" w:type="dxa"/>
          </w:tcPr>
          <w:p w:rsidR="0049391F" w:rsidRDefault="00FD2699" w14:paraId="4CBF7A6C" w14:textId="426EE143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 </w:t>
            </w:r>
          </w:p>
        </w:tc>
        <w:tc>
          <w:tcPr>
            <w:tcW w:w="7830" w:type="dxa"/>
          </w:tcPr>
          <w:p w:rsidR="0049391F" w:rsidRDefault="0049391F" w14:paraId="68F33E3A" w14:textId="574607B6">
            <w:pPr>
              <w:rPr>
                <w:b/>
                <w:highlight w:val="yellow"/>
                <w:rFonts w:ascii="Arial" w:cs="Arial" w:eastAsia="Arial" w:hAnsi="Arial"/>
              </w:rPr>
            </w:pPr>
          </w:p>
        </w:tc>
      </w:tr>
      <w:tr w14:paraId="4CC631BB" w14:textId="77777777" w:rsidR="0049391F">
        <w:tc>
          <w:tcPr>
            <w:tcW w:w="2538" w:type="dxa"/>
          </w:tcPr>
          <w:p w:rsidR="0049391F" w:rsidRDefault="00FD2699" w14:paraId="0DCD04EE" w14:textId="63C868F6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 xml:space="preserve">Variety </w:t>
            </w:r>
            <w:proofErr w:type="gramStart"/>
            <w:r>
              <w:rPr>
                <w:rFonts w:ascii="Arial" w:cs="Arial" w:eastAsia="Arial" w:hAnsi="Arial"/>
              </w:rPr>
              <w:t>Show :</w:t>
            </w:r>
            <w:proofErr w:type="gramEnd"/>
          </w:p>
        </w:tc>
        <w:tc>
          <w:tcPr>
            <w:tcW w:w="7830" w:type="dxa"/>
          </w:tcPr>
          <w:p w:rsidR="0049391F" w:rsidRDefault="00E014EE" w14:paraId="5757578A" w14:textId="79DB91F2">
            <w:pPr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November 2</w:t>
            </w:r>
            <w:r w:rsidR="00E2438C">
              <w:rPr>
                <w:rFonts w:ascii="Arial" w:cs="Arial" w:eastAsia="Arial" w:hAnsi="Arial"/>
              </w:rPr>
              <w:t>5</w:t>
            </w:r>
            <w:r>
              <w:rPr>
                <w:rFonts w:ascii="Arial" w:cs="Arial" w:eastAsia="Arial" w:hAnsi="Arial"/>
              </w:rPr>
              <w:t>, 2020</w:t>
            </w:r>
          </w:p>
        </w:tc>
      </w:tr>
      <w:tr w14:paraId="40C4AAFE" w14:textId="77777777" w:rsidR="00E014EE">
        <w:tc>
          <w:tcPr>
            <w:tcW w:w="2538" w:type="dxa"/>
          </w:tcPr>
          <w:p w:rsidR="00E014EE" w:rsidRDefault="00E014EE" w14:paraId="7B954FE7" w14:textId="77777777">
            <w:pPr>
              <w:rPr>
                <w:rFonts w:ascii="Arial" w:cs="Arial" w:eastAsia="Arial" w:hAnsi="Arial"/>
              </w:rPr>
            </w:pPr>
          </w:p>
        </w:tc>
        <w:tc>
          <w:tcPr>
            <w:tcW w:w="7830" w:type="dxa"/>
          </w:tcPr>
          <w:p w:rsidR="00E014EE" w:rsidRDefault="00E014EE" w14:paraId="2A274D13" w14:textId="77777777">
            <w:pPr>
              <w:rPr>
                <w:rFonts w:ascii="Arial" w:cs="Arial" w:eastAsia="Arial" w:hAnsi="Arial"/>
              </w:rPr>
            </w:pPr>
          </w:p>
        </w:tc>
      </w:tr>
    </w:tbl>
    <w:p w:rsidR="0049391F" w:rsidRDefault="0049391F" w14:paraId="6A6EC2A6" w14:textId="77777777">
      <w:pPr>
        <w:rPr>
          <w:rFonts w:ascii="Arial" w:cs="Arial" w:eastAsia="Arial" w:hAnsi="Arial"/>
        </w:rPr>
      </w:pPr>
    </w:p>
    <w:p w:rsidR="0049391F" w:rsidRDefault="0049391F" w14:paraId="2A532A69" w14:textId="77777777">
      <w:pPr>
        <w:rPr>
          <w:b/>
          <w:u w:val="single"/>
          <w:rFonts w:ascii="Arial" w:cs="Arial" w:eastAsia="Arial" w:hAnsi="Arial"/>
        </w:rPr>
      </w:pPr>
    </w:p>
    <w:p w:rsidR="0049391F" w:rsidRDefault="00FD2699" w14:paraId="538EC6AD" w14:textId="77777777">
      <w:pPr>
        <w:rPr>
          <w:b/>
          <w:u w:val="single"/>
          <w:rFonts w:ascii="Arial" w:cs="Arial" w:eastAsia="Arial" w:hAnsi="Arial"/>
        </w:rPr>
      </w:pPr>
      <w:r>
        <w:rPr>
          <w:b/>
          <w:u w:val="single"/>
          <w:rFonts w:ascii="Arial" w:cs="Arial" w:eastAsia="Arial" w:hAnsi="Arial"/>
        </w:rPr>
        <w:t>Parent Summary</w:t>
      </w:r>
    </w:p>
    <w:p w:rsidR="00E014EE" w:rsidRDefault="00FD2699" w14:paraId="08FB84CD" w14:textId="77777777" w:rsidP="00755550">
      <w:pPr>
        <w:rPr>
          <w:rFonts w:ascii="Arial" w:cs="Arial" w:eastAsia="Arial" w:hAnsi="Arial"/>
        </w:rPr>
      </w:pPr>
      <w:r>
        <w:rPr>
          <w:b/>
          <w:rFonts w:ascii="Arial" w:cs="Arial" w:eastAsia="Arial" w:hAnsi="Arial"/>
        </w:rPr>
        <w:t>Sign-up</w:t>
      </w:r>
      <w:r>
        <w:rPr>
          <w:rFonts w:ascii="Arial" w:cs="Arial" w:eastAsia="Arial" w:hAnsi="Arial"/>
        </w:rPr>
        <w:t xml:space="preserve"> (September)</w:t>
      </w:r>
      <w:bookmarkStart w:id="0" w:name="_gjdgxs" w:colFirst="0" w:colLast="0"/>
      <w:bookmarkEnd w:id="0"/>
    </w:p>
    <w:p w:rsidR="00E014EE" w:rsidRDefault="00E014EE" w14:paraId="27C4880F" w14:textId="77777777" w:rsidP="00755550">
      <w:pPr>
        <w:rPr>
          <w:rFonts w:ascii="Arial" w:cs="Arial" w:eastAsia="Arial" w:hAnsi="Arial"/>
        </w:rPr>
      </w:pPr>
    </w:p>
    <w:p w:rsidR="00755550" w:rsidRDefault="00655AC7" w14:paraId="4C689A6B" w14:textId="39A48051" w:rsidP="00755550">
      <w:pPr>
        <w:rPr>
          <w:b/>
          <w:rFonts w:ascii="Arial" w:cs="Arial" w:eastAsia="Arial" w:hAnsi="Arial"/>
        </w:rPr>
      </w:pPr>
      <w:r>
        <w:rPr>
          <w:b/>
          <w:rFonts w:ascii="Arial" w:cs="Arial" w:eastAsia="Arial" w:hAnsi="Arial"/>
        </w:rPr>
        <w:t>Emails</w:t>
      </w:r>
    </w:p>
    <w:p w:rsidR="00E014EE" w:rsidRDefault="00E014EE" w14:paraId="5A145165" w14:textId="77777777" w:rsidP="00E014EE" w:rsidRPr="00E014E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ListParagraph"/>
        <w:numPr>
          <w:ilvl w:val="0"/>
          <w:numId w:val="10"/>
        </w:numPr>
        <w:rPr>
          <w:rFonts w:ascii="Arial" w:cs="Arial" w:eastAsia="Arial" w:hAnsi="Arial"/>
        </w:rPr>
      </w:pPr>
      <w:r w:rsidRPr="00E014EE">
        <w:rPr>
          <w:color w:val="000000"/>
          <w:rFonts w:ascii="Arial" w:cs="Arial" w:eastAsia="Arial" w:hAnsi="Arial"/>
        </w:rPr>
        <w:t xml:space="preserve">Please send an email with a brief description of your performance to Mr. </w:t>
      </w:r>
      <w:proofErr w:type="spellStart"/>
      <w:r w:rsidRPr="00E014EE">
        <w:rPr>
          <w:color w:val="000000"/>
          <w:rFonts w:ascii="Arial" w:cs="Arial" w:eastAsia="Arial" w:hAnsi="Arial"/>
        </w:rPr>
        <w:t>Trogani</w:t>
      </w:r>
      <w:proofErr w:type="spellEnd"/>
      <w:r w:rsidRPr="00E014EE">
        <w:rPr>
          <w:color w:val="000000"/>
          <w:rFonts w:ascii="Arial" w:cs="Arial" w:eastAsia="Arial" w:hAnsi="Arial"/>
        </w:rPr>
        <w:t xml:space="preserve"> </w:t>
      </w:r>
      <w:r w:rsidRPr="00E014EE">
        <w:rPr>
          <w:rFonts w:ascii="Arial" w:cs="Arial" w:eastAsia="Arial" w:hAnsi="Arial"/>
        </w:rPr>
        <w:t>(jtroganiefsk-6.org) by October 9</w:t>
      </w:r>
      <w:r w:rsidRPr="00E014EE">
        <w:rPr>
          <w:rFonts w:ascii="Arial" w:cs="Arial" w:eastAsia="Arial" w:hAnsi="Arial"/>
          <w:vertAlign w:val="superscript"/>
        </w:rPr>
        <w:t>th</w:t>
      </w:r>
      <w:r w:rsidRPr="00E014EE">
        <w:rPr>
          <w:rFonts w:ascii="Arial" w:cs="Arial" w:eastAsia="Arial" w:hAnsi="Arial"/>
        </w:rPr>
        <w:t>.</w:t>
      </w:r>
    </w:p>
    <w:p w:rsidR="0049391F" w:rsidRDefault="00655AC7" w14:paraId="143B79DD" w14:textId="21DA3D26" w:rsidP="00E014EE" w:rsidRPr="00E014EE">
      <w:pPr>
        <w:pStyle w:val="ListParagraph"/>
        <w:numPr>
          <w:ilvl w:val="0"/>
          <w:numId w:val="10"/>
        </w:numPr>
        <w:rPr>
          <w:color w:val="000000"/>
          <w:rFonts w:ascii="Arial" w:cs="Arial" w:eastAsia="Arial" w:hAnsi="Arial"/>
        </w:rPr>
      </w:pPr>
      <w:r w:rsidRPr="00E014EE">
        <w:rPr>
          <w:color w:val="000000"/>
          <w:rFonts w:ascii="Arial" w:cs="Arial" w:hAnsi="Arial"/>
        </w:rPr>
        <w:t xml:space="preserve">Please send a detailed description about the type of performance (dance, singing, instrumental, comedy and </w:t>
      </w:r>
      <w:r w:rsidRPr="00E014EE">
        <w:rPr>
          <w:color w:val="000000"/>
          <w:rFonts w:ascii="Arial" w:cs="Arial" w:eastAsia="Arial" w:hAnsi="Arial"/>
        </w:rPr>
        <w:t>costume ideas, songs)</w:t>
      </w:r>
    </w:p>
    <w:p w:rsidR="0049391F" w:rsidRDefault="00FD2699" w14:paraId="59BF39CE" w14:textId="77777777" w:rsidP="00E014EE" w:rsidRPr="00E014E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ListParagraph"/>
        <w:numPr>
          <w:ilvl w:val="0"/>
          <w:numId w:val="10"/>
        </w:numPr>
        <w:rPr>
          <w:color w:val="000000"/>
        </w:rPr>
      </w:pPr>
      <w:r w:rsidRPr="00E014EE">
        <w:rPr>
          <w:color w:val="000000"/>
          <w:rFonts w:ascii="Arial" w:cs="Arial" w:eastAsia="Arial" w:hAnsi="Arial"/>
        </w:rPr>
        <w:t>The students DO NOT need to show us any part of their act at this time.</w:t>
      </w:r>
    </w:p>
    <w:p w:rsidR="0049391F" w:rsidRDefault="0049391F" w14:paraId="05A49F3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720"/>
        <w:ind w:hanging="720"/>
        <w:rPr>
          <w:color w:val="000000"/>
          <w:rFonts w:ascii="Arial" w:cs="Arial" w:eastAsia="Arial" w:hAnsi="Arial"/>
        </w:rPr>
      </w:pPr>
    </w:p>
    <w:p w:rsidR="00E014EE" w:rsidRDefault="00FD2699" w14:paraId="058F97F6" w14:textId="137A75D0" w:rsidP="00655AC7">
      <w:pPr>
        <w:rPr>
          <w:rFonts w:ascii="Arial" w:cs="Arial" w:eastAsia="Arial" w:hAnsi="Arial"/>
        </w:rPr>
      </w:pPr>
      <w:r>
        <w:rPr>
          <w:b/>
          <w:rFonts w:ascii="Arial" w:cs="Arial" w:eastAsia="Arial" w:hAnsi="Arial"/>
        </w:rPr>
        <w:t>Rehearsals</w:t>
      </w:r>
      <w:r>
        <w:rPr>
          <w:rFonts w:ascii="Arial" w:cs="Arial" w:eastAsia="Arial" w:hAnsi="Arial"/>
        </w:rPr>
        <w:t xml:space="preserve"> (</w:t>
      </w:r>
      <w:r w:rsidR="00E014EE">
        <w:rPr>
          <w:rFonts w:ascii="Arial" w:cs="Arial" w:eastAsia="Arial" w:hAnsi="Arial"/>
        </w:rPr>
        <w:t>October 25</w:t>
      </w:r>
      <w:r w:rsidR="004D29DB">
        <w:rPr>
          <w:rFonts w:ascii="Arial" w:cs="Arial" w:eastAsia="Arial" w:hAnsi="Arial"/>
        </w:rPr>
        <w:t>,</w:t>
      </w:r>
      <w:r w:rsidR="00755550">
        <w:rPr>
          <w:rFonts w:ascii="Arial" w:cs="Arial" w:eastAsia="Arial" w:hAnsi="Arial"/>
        </w:rPr>
        <w:t xml:space="preserve"> 2020</w:t>
      </w:r>
      <w:r>
        <w:rPr>
          <w:rFonts w:ascii="Arial" w:cs="Arial" w:eastAsia="Arial" w:hAnsi="Arial"/>
        </w:rPr>
        <w:t xml:space="preserve">) </w:t>
      </w:r>
    </w:p>
    <w:p w:rsidR="0049391F" w:rsidRDefault="00E014EE" w14:paraId="5ECFE72B" w14:textId="13783CBB" w:rsidP="00E014EE" w:rsidRPr="00E014EE">
      <w:pPr>
        <w:pStyle w:val="ListParagraph"/>
        <w:numPr>
          <w:ilvl w:val="0"/>
          <w:numId w:val="11"/>
        </w:numPr>
        <w:rPr>
          <w:color w:val="000000"/>
        </w:rPr>
      </w:pPr>
      <w:r w:rsidRPr="00E014EE">
        <w:rPr>
          <w:color w:val="000000"/>
          <w:rFonts w:ascii="Arial" w:cs="Arial" w:eastAsia="Arial" w:hAnsi="Arial"/>
        </w:rPr>
        <w:t xml:space="preserve">These videos </w:t>
      </w:r>
      <w:r w:rsidR="004D29DB">
        <w:rPr>
          <w:color w:val="000000"/>
          <w:rFonts w:ascii="Arial" w:cs="Arial" w:eastAsia="Arial" w:hAnsi="Arial"/>
        </w:rPr>
        <w:t xml:space="preserve">can be sent in on or before October 25, 2020 and </w:t>
      </w:r>
      <w:r w:rsidRPr="00E014EE">
        <w:rPr>
          <w:color w:val="000000"/>
          <w:rFonts w:ascii="Arial" w:cs="Arial" w:eastAsia="Arial" w:hAnsi="Arial"/>
        </w:rPr>
        <w:t>are</w:t>
      </w:r>
      <w:r w:rsidR="00FD2699" w:rsidRPr="00E014EE">
        <w:rPr>
          <w:color w:val="000000"/>
          <w:rFonts w:ascii="Arial" w:cs="Arial" w:eastAsia="Arial" w:hAnsi="Arial"/>
        </w:rPr>
        <w:t xml:space="preserve"> to evaluate the progress made up to this point.</w:t>
      </w:r>
      <w:r w:rsidRPr="00E014EE">
        <w:rPr>
          <w:color w:val="000000"/>
          <w:rFonts w:ascii="Arial" w:cs="Arial" w:eastAsia="Arial" w:hAnsi="Arial"/>
        </w:rPr>
        <w:t xml:space="preserve"> Please send you</w:t>
      </w:r>
      <w:r w:rsidR="00832457">
        <w:rPr>
          <w:color w:val="000000"/>
          <w:rFonts w:ascii="Arial" w:cs="Arial" w:eastAsia="Arial" w:hAnsi="Arial"/>
        </w:rPr>
        <w:t>r</w:t>
      </w:r>
      <w:r w:rsidRPr="00E014EE">
        <w:rPr>
          <w:color w:val="000000"/>
          <w:rFonts w:ascii="Arial" w:cs="Arial" w:eastAsia="Arial" w:hAnsi="Arial"/>
        </w:rPr>
        <w:t xml:space="preserve"> rehearsal video to Mr. </w:t>
      </w:r>
      <w:proofErr w:type="spellStart"/>
      <w:r w:rsidRPr="00E014EE">
        <w:rPr>
          <w:color w:val="000000"/>
          <w:rFonts w:ascii="Arial" w:cs="Arial" w:eastAsia="Arial" w:hAnsi="Arial"/>
        </w:rPr>
        <w:t>Trogani</w:t>
      </w:r>
      <w:proofErr w:type="spellEnd"/>
      <w:r>
        <w:rPr>
          <w:color w:val="000000"/>
          <w:rFonts w:ascii="Arial" w:cs="Arial" w:eastAsia="Arial" w:hAnsi="Arial"/>
        </w:rPr>
        <w:t xml:space="preserve"> via email.</w:t>
      </w:r>
    </w:p>
    <w:p w:rsidR="0049391F" w:rsidRDefault="00FD2699" w14:paraId="68E45315" w14:textId="36A4F9F3" w:rsidP="00E014EE" w:rsidRPr="00E014E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ListParagraph"/>
        <w:numPr>
          <w:ilvl w:val="0"/>
          <w:numId w:val="11"/>
        </w:numPr>
        <w:rPr>
          <w:color w:val="000000"/>
        </w:rPr>
      </w:pPr>
      <w:r w:rsidRPr="00E014EE">
        <w:rPr>
          <w:color w:val="000000"/>
          <w:rFonts w:ascii="Arial" w:cs="Arial" w:eastAsia="Arial" w:hAnsi="Arial"/>
        </w:rPr>
        <w:t>No costumes are required until</w:t>
      </w:r>
      <w:r w:rsidR="00655AC7" w:rsidRPr="00E014EE">
        <w:rPr>
          <w:color w:val="000000"/>
          <w:rFonts w:ascii="Arial" w:cs="Arial" w:eastAsia="Arial" w:hAnsi="Arial"/>
        </w:rPr>
        <w:t xml:space="preserve"> the final video</w:t>
      </w:r>
    </w:p>
    <w:p w:rsidR="0049391F" w:rsidRDefault="00FD2699" w14:paraId="1A542D24" w14:textId="77777777" w:rsidP="00E014EE" w:rsidRPr="00E014E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ListParagraph"/>
        <w:numPr>
          <w:ilvl w:val="0"/>
          <w:numId w:val="11"/>
        </w:numPr>
        <w:rPr>
          <w:color w:val="000000"/>
        </w:rPr>
      </w:pPr>
      <w:r w:rsidRPr="00E014EE">
        <w:rPr>
          <w:color w:val="000000"/>
          <w:rFonts w:ascii="Arial" w:cs="Arial" w:eastAsia="Arial" w:hAnsi="Arial"/>
        </w:rPr>
        <w:t xml:space="preserve">Students need to send their music via email to Mr. </w:t>
      </w:r>
      <w:proofErr w:type="spellStart"/>
      <w:r w:rsidRPr="00E014EE">
        <w:rPr>
          <w:color w:val="000000"/>
          <w:rFonts w:ascii="Arial" w:cs="Arial" w:eastAsia="Arial" w:hAnsi="Arial"/>
        </w:rPr>
        <w:t>Trogani</w:t>
      </w:r>
      <w:proofErr w:type="spellEnd"/>
      <w:r w:rsidRPr="00E014EE">
        <w:rPr>
          <w:color w:val="000000"/>
          <w:rFonts w:ascii="Arial" w:cs="Arial" w:eastAsia="Arial" w:hAnsi="Arial"/>
        </w:rPr>
        <w:t xml:space="preserve"> (</w:t>
      </w:r>
      <w:hyperlink r:id="rId6">
        <w:r w:rsidRPr="00E014EE">
          <w:rPr>
            <w:u w:val="single"/>
            <w:color w:val="0563C1"/>
            <w:rFonts w:ascii="Arial" w:cs="Arial" w:eastAsia="Arial" w:hAnsi="Arial"/>
          </w:rPr>
          <w:t>jtrogani@efsk-6.org</w:t>
        </w:r>
      </w:hyperlink>
      <w:r w:rsidRPr="00E014EE">
        <w:rPr>
          <w:color w:val="000000"/>
          <w:rFonts w:ascii="Arial" w:cs="Arial" w:eastAsia="Arial" w:hAnsi="Arial"/>
        </w:rPr>
        <w:t>) by this time.</w:t>
      </w:r>
    </w:p>
    <w:p w:rsidR="0049391F" w:rsidRDefault="0049391F" w14:paraId="0450295E" w14:textId="77777777" w:rsidP="00655AC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rFonts w:ascii="Arial" w:cs="Arial" w:eastAsia="Arial" w:hAnsi="Arial"/>
        </w:rPr>
      </w:pPr>
    </w:p>
    <w:p w:rsidR="0049391F" w:rsidRDefault="00E014EE" w14:paraId="6EFA4742" w14:textId="489AED64">
      <w:pPr>
        <w:rPr>
          <w:rFonts w:ascii="Arial" w:cs="Arial" w:eastAsia="Arial" w:hAnsi="Arial"/>
        </w:rPr>
      </w:pPr>
      <w:r>
        <w:rPr>
          <w:b/>
          <w:rFonts w:ascii="Arial" w:cs="Arial" w:eastAsia="Arial" w:hAnsi="Arial"/>
        </w:rPr>
        <w:t>Final Video Performances</w:t>
      </w:r>
    </w:p>
    <w:p w:rsidR="00E014EE" w:rsidRDefault="00E014EE" w14:paraId="6D0C8825" w14:textId="1D872C7C" w:rsidRPr="00755550">
      <w:pPr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Please send in</w:t>
      </w:r>
      <w:r w:rsidR="004D29DB"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 xml:space="preserve">your final video by November </w:t>
      </w:r>
      <w:r w:rsidR="004D29DB">
        <w:rPr>
          <w:rFonts w:ascii="Arial" w:cs="Arial" w:eastAsia="Arial" w:hAnsi="Arial"/>
        </w:rPr>
        <w:t>15</w:t>
      </w:r>
      <w:r>
        <w:rPr>
          <w:rFonts w:ascii="Arial" w:cs="Arial" w:eastAsia="Arial" w:hAnsi="Arial"/>
        </w:rPr>
        <w:t>, 2020</w:t>
      </w:r>
    </w:p>
    <w:p w:rsidR="0049391F" w:rsidRDefault="0049391F" w14:paraId="128C9B1A" w14:textId="77777777">
      <w:pPr>
        <w:rPr>
          <w:b/>
          <w:i/>
          <w:color w:val="333333"/>
          <w:rFonts w:ascii="Arial" w:cs="Arial" w:eastAsia="Arial" w:hAnsi="Arial"/>
        </w:rPr>
      </w:pPr>
    </w:p>
    <w:p w:rsidR="0049391F" w:rsidRDefault="0049391F" w14:paraId="3726EC1E" w14:textId="77777777">
      <w:pPr>
        <w:rPr>
          <w:b/>
          <w:i/>
          <w:color w:val="333333"/>
          <w:rFonts w:ascii="Arial" w:cs="Arial" w:eastAsia="Arial" w:hAnsi="Arial"/>
        </w:rPr>
      </w:pPr>
    </w:p>
    <w:p w:rsidR="0049391F" w:rsidRDefault="0049391F" w14:paraId="6B3D1329" w14:textId="77777777">
      <w:pPr>
        <w:rPr>
          <w:b/>
          <w:i/>
          <w:color w:val="333333"/>
          <w:rFonts w:ascii="Arial" w:cs="Arial" w:eastAsia="Arial" w:hAnsi="Arial"/>
        </w:rPr>
      </w:pPr>
    </w:p>
    <w:p w:rsidR="0049391F" w:rsidRDefault="0049391F" w14:paraId="21150B0D" w14:textId="77777777">
      <w:pPr>
        <w:rPr>
          <w:b/>
          <w:i/>
          <w:color w:val="333333"/>
          <w:rFonts w:ascii="Arial" w:cs="Arial" w:eastAsia="Arial" w:hAnsi="Arial"/>
        </w:rPr>
      </w:pPr>
    </w:p>
    <w:p w:rsidR="0049391F" w:rsidRDefault="0049391F" w14:paraId="42F6476E" w14:textId="77777777">
      <w:pPr>
        <w:rPr>
          <w:b/>
          <w:i/>
          <w:color w:val="333333"/>
          <w:rFonts w:ascii="Arial" w:cs="Arial" w:eastAsia="Arial" w:hAnsi="Arial"/>
        </w:rPr>
      </w:pPr>
    </w:p>
    <w:p w:rsidR="0049391F" w:rsidRDefault="0049391F" w14:paraId="74BFCE35" w14:textId="77777777">
      <w:pPr>
        <w:rPr>
          <w:b/>
          <w:rFonts w:ascii="Arial" w:cs="Arial" w:eastAsia="Arial" w:hAnsi="Arial"/>
        </w:rPr>
      </w:pPr>
    </w:p>
    <w:tbl>
      <w:tblPr>
        <w:tblW w:w="10142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270" w:type="dxa"/>
        <w:tblStyle w:val="a3"/>
        <w:tblLook w:val="400"/>
      </w:tblPr>
      <w:tblGrid>
        <w:gridCol w:w="2416"/>
        <w:gridCol w:w="7726"/>
      </w:tblGrid>
      <w:tr w14:paraId="4A7780AF" w14:textId="77777777" w:rsidR="0049391F">
        <w:tc>
          <w:tcPr>
            <w:tcW w:w="2416" w:type="dxa"/>
          </w:tcPr>
          <w:p w:rsidR="0049391F" w:rsidRDefault="00FD2699" w14:paraId="7D56CEA5" w14:textId="77777777">
            <w:pPr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B="0" distL="0" distR="0" distT="0" wp14:anchorId="58DB0CD4" wp14:editId="668808A4">
                  <wp:extent cx="1397000" cy="863600"/>
                  <wp:effectExtent l="0" t="0" r="0" b="0"/>
                  <wp:docPr id="2" name="image1.png" descr="EFFEE_Logo_Digital_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FFEE_Logo_Digital_Blac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49391F" w:rsidRDefault="0049391F" w14:paraId="064298D7" w14:textId="77777777">
            <w:pPr>
              <w:rPr>
                <w:b/>
                <w:rFonts w:ascii="Arial" w:cs="Arial" w:eastAsia="Arial" w:hAnsi="Arial"/>
                <w:sz w:val="22"/>
                <w:szCs w:val="22"/>
              </w:rPr>
            </w:pPr>
          </w:p>
          <w:p w:rsidR="0049391F" w:rsidRDefault="00FD2699" w14:paraId="43EE1E30" w14:textId="4FAF4F0B">
            <w:pPr>
              <w:jc w:val="center"/>
              <w:rPr>
                <w:b/>
                <w:rFonts w:ascii="Arial" w:cs="Arial" w:eastAsia="Arial" w:hAnsi="Arial"/>
              </w:rPr>
            </w:pPr>
            <w:r>
              <w:rPr>
                <w:b/>
                <w:rFonts w:ascii="Arial" w:cs="Arial" w:eastAsia="Arial" w:hAnsi="Arial"/>
              </w:rPr>
              <w:t>ESSEX FELLS SCHOOL VARIETY SHOW 20</w:t>
            </w:r>
            <w:r w:rsidR="00832457">
              <w:rPr>
                <w:b/>
                <w:rFonts w:ascii="Arial" w:cs="Arial" w:eastAsia="Arial" w:hAnsi="Arial"/>
              </w:rPr>
              <w:t>20</w:t>
            </w:r>
            <w:r>
              <w:rPr>
                <w:b/>
                <w:rFonts w:ascii="Arial" w:cs="Arial" w:eastAsia="Arial" w:hAnsi="Arial"/>
              </w:rPr>
              <w:t xml:space="preserve"> </w:t>
            </w:r>
          </w:p>
          <w:p w:rsidR="0049391F" w:rsidRDefault="00FD2699" w14:paraId="2108E61D" w14:textId="77777777">
            <w:pPr>
              <w:jc w:val="center"/>
              <w:rPr>
                <w:b/>
                <w:u w:val="single"/>
                <w:rFonts w:ascii="Arial" w:cs="Arial" w:eastAsia="Arial" w:hAnsi="Arial"/>
              </w:rPr>
            </w:pPr>
            <w:r>
              <w:rPr>
                <w:b/>
                <w:u w:val="single"/>
                <w:rFonts w:ascii="Arial" w:cs="Arial" w:eastAsia="Arial" w:hAnsi="Arial"/>
              </w:rPr>
              <w:t>COMMITMENT FORM</w:t>
            </w:r>
          </w:p>
          <w:p w:rsidR="0049391F" w:rsidRDefault="00FD2699" w14:paraId="6D70B5BB" w14:textId="77777777">
            <w:pPr>
              <w:jc w:val="center"/>
              <w:rPr>
                <w:rFonts w:ascii="Arial" w:cs="Arial" w:eastAsia="Arial" w:hAnsi="Arial"/>
              </w:rPr>
            </w:pPr>
            <w:r>
              <w:rPr>
                <w:b/>
                <w:rFonts w:ascii="Arial" w:cs="Arial" w:eastAsia="Arial" w:hAnsi="Arial"/>
              </w:rPr>
              <w:t xml:space="preserve">Return via backpack mail to Mrs. </w:t>
            </w:r>
            <w:proofErr w:type="spellStart"/>
            <w:r>
              <w:rPr>
                <w:b/>
                <w:rFonts w:ascii="Arial" w:cs="Arial" w:eastAsia="Arial" w:hAnsi="Arial"/>
              </w:rPr>
              <w:t>Buonomo</w:t>
            </w:r>
            <w:proofErr w:type="spellEnd"/>
            <w:r>
              <w:rPr>
                <w:b/>
                <w:rFonts w:ascii="Arial" w:cs="Arial" w:eastAsia="Arial" w:hAnsi="Arial"/>
              </w:rPr>
              <w:t xml:space="preserve"> or Mr. </w:t>
            </w:r>
            <w:proofErr w:type="spellStart"/>
            <w:r>
              <w:rPr>
                <w:b/>
                <w:rFonts w:ascii="Arial" w:cs="Arial" w:eastAsia="Arial" w:hAnsi="Arial"/>
              </w:rPr>
              <w:t>Trogani</w:t>
            </w:r>
            <w:proofErr w:type="spellEnd"/>
          </w:p>
          <w:p w:rsidR="0049391F" w:rsidRDefault="00FD2699" w14:paraId="17F8C6EA" w14:textId="18C66938">
            <w:pPr>
              <w:jc w:val="center"/>
              <w:rPr>
                <w:rFonts w:ascii="Arial" w:cs="Arial" w:eastAsia="Arial" w:hAnsi="Arial"/>
              </w:rPr>
            </w:pPr>
            <w:r>
              <w:rPr>
                <w:b/>
                <w:color w:val="FF0000"/>
                <w:rFonts w:ascii="Arial" w:cs="Arial" w:eastAsia="Arial" w:hAnsi="Arial"/>
              </w:rPr>
              <w:t xml:space="preserve">No later than Friday, </w:t>
            </w:r>
            <w:r w:rsidR="00755550">
              <w:rPr>
                <w:b/>
                <w:color w:val="FF0000"/>
                <w:rFonts w:ascii="Arial" w:cs="Arial" w:eastAsia="Arial" w:hAnsi="Arial"/>
              </w:rPr>
              <w:t>10</w:t>
            </w:r>
            <w:r>
              <w:rPr>
                <w:b/>
                <w:color w:val="FF0000"/>
                <w:rFonts w:ascii="Arial" w:cs="Arial" w:eastAsia="Arial" w:hAnsi="Arial"/>
              </w:rPr>
              <w:t>/</w:t>
            </w:r>
            <w:r w:rsidR="00755550">
              <w:rPr>
                <w:b/>
                <w:color w:val="FF0000"/>
                <w:rFonts w:ascii="Arial" w:cs="Arial" w:eastAsia="Arial" w:hAnsi="Arial"/>
              </w:rPr>
              <w:t>9</w:t>
            </w:r>
            <w:r>
              <w:rPr>
                <w:b/>
                <w:color w:val="FF0000"/>
                <w:rFonts w:ascii="Arial" w:cs="Arial" w:eastAsia="Arial" w:hAnsi="Arial"/>
              </w:rPr>
              <w:t>/</w:t>
            </w:r>
            <w:r w:rsidR="00755550">
              <w:rPr>
                <w:b/>
                <w:color w:val="FF0000"/>
                <w:rFonts w:ascii="Arial" w:cs="Arial" w:eastAsia="Arial" w:hAnsi="Arial"/>
              </w:rPr>
              <w:t>20</w:t>
            </w:r>
            <w:r>
              <w:rPr>
                <w:b/>
                <w:color w:val="FF0000"/>
                <w:rFonts w:ascii="Arial" w:cs="Arial" w:eastAsia="Arial" w:hAnsi="Arial"/>
              </w:rPr>
              <w:t>.</w:t>
            </w:r>
          </w:p>
        </w:tc>
      </w:tr>
    </w:tbl>
    <w:p w:rsidR="0049391F" w:rsidRDefault="0049391F" w14:paraId="659086AC" w14:textId="77777777">
      <w:pPr>
        <w:rPr>
          <w:rFonts w:ascii="Arial" w:cs="Arial" w:eastAsia="Arial" w:hAnsi="Arial"/>
        </w:rPr>
      </w:pPr>
    </w:p>
    <w:p w:rsidR="0049391F" w:rsidRDefault="00FD2699" w14:paraId="748B712A" w14:textId="77777777">
      <w:pPr>
        <w:spacing w:line="480" w:lineRule="auto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>Student Name: ________________________________________________</w:t>
      </w:r>
    </w:p>
    <w:p w:rsidR="0049391F" w:rsidRDefault="00FD2699" w14:paraId="24813BB1" w14:textId="77777777">
      <w:pPr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>Title of Performance</w:t>
      </w:r>
      <w:r>
        <w:rPr>
          <w:b/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Arial" w:hAnsi="Arial"/>
          <w:sz w:val="22"/>
          <w:szCs w:val="22"/>
        </w:rPr>
        <w:t>____________________________________________</w:t>
      </w:r>
    </w:p>
    <w:p w:rsidR="0049391F" w:rsidRDefault="0049391F" w14:paraId="0CDBAA47" w14:textId="77777777">
      <w:pPr>
        <w:rPr>
          <w:b/>
          <w:rFonts w:ascii="Arial" w:cs="Arial" w:eastAsia="Arial" w:hAnsi="Arial"/>
          <w:sz w:val="22"/>
          <w:szCs w:val="22"/>
        </w:rPr>
      </w:pPr>
    </w:p>
    <w:p w:rsidR="0049391F" w:rsidRDefault="00FD2699" w14:paraId="62202960" w14:textId="77777777">
      <w:pPr>
        <w:rPr>
          <w:b/>
          <w:i/>
          <w:rFonts w:ascii="Arial" w:cs="Arial" w:eastAsia="Arial" w:hAnsi="Arial"/>
          <w:sz w:val="22"/>
          <w:szCs w:val="22"/>
        </w:rPr>
      </w:pPr>
      <w:r>
        <w:rPr>
          <w:b/>
          <w:i/>
          <w:u w:val="single"/>
          <w:rFonts w:ascii="Arial" w:cs="Arial" w:eastAsia="Arial" w:hAnsi="Arial"/>
          <w:sz w:val="22"/>
          <w:szCs w:val="22"/>
        </w:rPr>
        <w:t>Student Acknowledgement</w:t>
      </w:r>
      <w:r>
        <w:rPr>
          <w:rFonts w:ascii="Arial" w:cs="Arial" w:eastAsia="Arial" w:hAnsi="Arial"/>
          <w:sz w:val="22"/>
          <w:szCs w:val="22"/>
        </w:rPr>
        <w:t>: I am interested in participating in the Essex Fells School 2019 Variety Show and I commit to the following: (</w:t>
      </w:r>
      <w:r>
        <w:rPr>
          <w:b/>
          <w:i/>
          <w:rFonts w:ascii="Arial" w:cs="Arial" w:eastAsia="Arial" w:hAnsi="Arial"/>
          <w:sz w:val="22"/>
          <w:szCs w:val="22"/>
        </w:rPr>
        <w:t>please check each box)</w:t>
      </w:r>
    </w:p>
    <w:p w:rsidR="0049391F" w:rsidRDefault="0049391F" w14:paraId="06E041F0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644E438A" w14:textId="6D4F56F1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have come up with a concept for my Variety Show act.</w:t>
      </w:r>
    </w:p>
    <w:p w:rsidR="0049391F" w:rsidRDefault="0049391F" w14:paraId="2981FD8B" w14:textId="77777777">
      <w:pPr>
        <w:ind w:left="-360"/>
        <w:rPr>
          <w:rFonts w:ascii="Arial" w:cs="Arial" w:eastAsia="Arial" w:hAnsi="Arial"/>
          <w:sz w:val="22"/>
          <w:szCs w:val="22"/>
        </w:rPr>
      </w:pPr>
    </w:p>
    <w:p w:rsidR="0049391F" w:rsidRDefault="00FD2699" w14:paraId="7AE8935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understand the 2</w:t>
      </w:r>
      <w:r>
        <w:rPr>
          <w:color w:val="000000"/>
          <w:rFonts w:ascii="Arial" w:cs="Arial" w:eastAsia="Arial" w:hAnsi="Arial"/>
          <w:sz w:val="22"/>
          <w:szCs w:val="22"/>
          <w:vertAlign w:val="superscript"/>
        </w:rPr>
        <w:t>nd</w:t>
      </w:r>
      <w:r>
        <w:rPr>
          <w:color w:val="000000"/>
          <w:rFonts w:ascii="Arial" w:cs="Arial" w:eastAsia="Arial" w:hAnsi="Arial"/>
          <w:sz w:val="22"/>
          <w:szCs w:val="22"/>
        </w:rPr>
        <w:t xml:space="preserve"> rehearsal is a working rehearsal –I have practiced this routine and I have listened to my parent’s feedback and guidance.</w:t>
      </w:r>
    </w:p>
    <w:p w:rsidR="0049391F" w:rsidRDefault="0049391F" w14:paraId="476A36C5" w14:textId="77777777">
      <w:pPr>
        <w:ind w:left="360"/>
        <w:rPr>
          <w:rFonts w:ascii="Arial" w:cs="Arial" w:eastAsia="Arial" w:hAnsi="Arial"/>
          <w:sz w:val="22"/>
          <w:szCs w:val="22"/>
        </w:rPr>
      </w:pPr>
    </w:p>
    <w:p w:rsidR="0049391F" w:rsidRDefault="00FD2699" w14:paraId="50C3F144" w14:textId="624ADEB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 xml:space="preserve">I am sending an audio file in digital format, cut to 2 or less minutes. Audio files must be emailed </w:t>
      </w:r>
      <w:r>
        <w:rPr>
          <w:b/>
          <w:color w:val="000000"/>
          <w:rFonts w:ascii="Arial" w:cs="Arial" w:eastAsia="Arial" w:hAnsi="Arial"/>
          <w:sz w:val="22"/>
          <w:szCs w:val="22"/>
        </w:rPr>
        <w:t xml:space="preserve">PRIOR to October </w:t>
      </w:r>
      <w:r w:rsidR="00755550">
        <w:rPr>
          <w:b/>
          <w:color w:val="000000"/>
          <w:rFonts w:ascii="Arial" w:cs="Arial" w:eastAsia="Arial" w:hAnsi="Arial"/>
          <w:sz w:val="22"/>
          <w:szCs w:val="22"/>
        </w:rPr>
        <w:t>31</w:t>
      </w:r>
      <w:r>
        <w:rPr>
          <w:b/>
          <w:color w:val="000000"/>
          <w:rFonts w:ascii="Arial" w:cs="Arial" w:eastAsia="Arial" w:hAnsi="Arial"/>
          <w:sz w:val="22"/>
          <w:szCs w:val="22"/>
        </w:rPr>
        <w:t>, 20</w:t>
      </w:r>
      <w:r w:rsidR="00755550">
        <w:rPr>
          <w:b/>
          <w:color w:val="000000"/>
          <w:rFonts w:ascii="Arial" w:cs="Arial" w:eastAsia="Arial" w:hAnsi="Arial"/>
          <w:sz w:val="22"/>
          <w:szCs w:val="22"/>
        </w:rPr>
        <w:t>20</w:t>
      </w:r>
      <w:r>
        <w:rPr>
          <w:color w:val="000000"/>
          <w:rFonts w:ascii="Arial" w:cs="Arial" w:eastAsia="Arial" w:hAnsi="Arial"/>
          <w:sz w:val="22"/>
          <w:szCs w:val="22"/>
        </w:rPr>
        <w:t xml:space="preserve"> to (jtrogani@efsk-6.org).  </w:t>
      </w:r>
    </w:p>
    <w:p w:rsidR="0049391F" w:rsidRDefault="0049391F" w14:paraId="080BA568" w14:textId="77777777">
      <w:pPr>
        <w:ind w:left="360"/>
        <w:rPr>
          <w:rFonts w:ascii="Arial" w:cs="Arial" w:eastAsia="Arial" w:hAnsi="Arial"/>
          <w:sz w:val="22"/>
          <w:szCs w:val="22"/>
        </w:rPr>
      </w:pPr>
    </w:p>
    <w:p w:rsidR="0049391F" w:rsidRDefault="00FD2699" w14:paraId="5A82BED3" w14:textId="18837204" w:rsidP="00755550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have worked to make sure my act is 2 minutes or less in duration.</w:t>
      </w:r>
    </w:p>
    <w:p w:rsidR="0049391F" w:rsidRDefault="0049391F" w14:paraId="514BA165" w14:textId="77777777" w:rsidP="00755550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5D7B77BB" w14:textId="6183E59E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will work with my parent to ensure my performance attire is complete for the Variety Show performance.</w:t>
      </w:r>
    </w:p>
    <w:p w:rsidR="00755550" w:rsidRDefault="00755550" w14:paraId="3431F237" w14:textId="77777777" w:rsidP="00755550">
      <w:pPr>
        <w:pStyle w:val="ListParagraph"/>
        <w:rPr>
          <w:color w:val="000000"/>
          <w:sz w:val="22"/>
          <w:szCs w:val="22"/>
        </w:rPr>
      </w:pPr>
    </w:p>
    <w:p w:rsidR="00755550" w:rsidRDefault="00755550" w14:paraId="1C0CDAC8" w14:textId="723D19C5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ind w:left="360"/>
        <w:rPr>
          <w:color w:val="000000"/>
          <w:rFonts w:ascii="Arial" w:cs="Arial" w:hAnsi="Arial"/>
          <w:sz w:val="22"/>
          <w:szCs w:val="22"/>
        </w:rPr>
      </w:pPr>
      <w:r w:rsidRPr="00755550">
        <w:rPr>
          <w:color w:val="000000"/>
          <w:rFonts w:ascii="Arial" w:cs="Arial" w:hAnsi="Arial"/>
          <w:sz w:val="22"/>
          <w:szCs w:val="22"/>
        </w:rPr>
        <w:t xml:space="preserve">I will </w:t>
      </w:r>
      <w:r>
        <w:rPr>
          <w:color w:val="000000"/>
          <w:rFonts w:ascii="Arial" w:cs="Arial" w:hAnsi="Arial"/>
          <w:sz w:val="22"/>
          <w:szCs w:val="22"/>
        </w:rPr>
        <w:t>e</w:t>
      </w:r>
      <w:r w:rsidRPr="00755550">
        <w:rPr>
          <w:color w:val="000000"/>
          <w:rFonts w:ascii="Arial" w:cs="Arial" w:hAnsi="Arial"/>
          <w:sz w:val="22"/>
          <w:szCs w:val="22"/>
        </w:rPr>
        <w:t>nsure</w:t>
      </w:r>
      <w:r>
        <w:rPr>
          <w:color w:val="000000"/>
          <w:rFonts w:ascii="Arial" w:cs="Arial" w:hAnsi="Arial"/>
          <w:sz w:val="22"/>
          <w:szCs w:val="22"/>
        </w:rPr>
        <w:t xml:space="preserve"> that I respect social distancing during my performance if there are more than 1 person in my act.</w:t>
      </w:r>
      <w:r w:rsidR="00C51DA2">
        <w:rPr>
          <w:color w:val="000000"/>
          <w:rFonts w:ascii="Arial" w:cs="Arial" w:hAnsi="Arial"/>
          <w:sz w:val="22"/>
          <w:szCs w:val="22"/>
        </w:rPr>
        <w:t xml:space="preserve"> (Social distancing does not apply to “family acts”)</w:t>
      </w:r>
    </w:p>
    <w:p w:rsidR="0049391F" w:rsidRDefault="0049391F" w14:paraId="64AD2B2E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625E7347" w14:textId="2D1285A5">
      <w:pPr>
        <w:rPr>
          <w:rFonts w:ascii="Arial" w:cs="Arial" w:eastAsia="Arial" w:hAnsi="Arial"/>
          <w:sz w:val="22"/>
          <w:szCs w:val="22"/>
        </w:rPr>
      </w:pPr>
      <w:proofErr w:type="gramStart"/>
      <w:r>
        <w:rPr>
          <w:rFonts w:ascii="Arial" w:cs="Arial" w:eastAsia="Arial" w:hAnsi="Arial"/>
          <w:sz w:val="22"/>
          <w:szCs w:val="22"/>
        </w:rPr>
        <w:t>Signature:_</w:t>
      </w:r>
      <w:proofErr w:type="gramEnd"/>
      <w:r>
        <w:rPr>
          <w:rFonts w:ascii="Arial" w:cs="Arial" w:eastAsia="Arial" w:hAnsi="Arial"/>
          <w:sz w:val="22"/>
          <w:szCs w:val="22"/>
        </w:rPr>
        <w:t>______________________________________     Date: ___________________</w:t>
      </w:r>
    </w:p>
    <w:p w:rsidR="00C51DA2" w:rsidRDefault="00C51DA2" w14:paraId="3A9DC4B6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49391F" w14:paraId="5C795663" w14:textId="77777777">
      <w:pPr>
        <w:pBdr>
          <w:bottom w:val="dashed" w:sz="4" w:color="000000" w:space="1"/>
        </w:pBdr>
        <w:rPr>
          <w:rFonts w:ascii="Arial" w:cs="Arial" w:eastAsia="Arial" w:hAnsi="Arial"/>
          <w:sz w:val="22"/>
          <w:szCs w:val="22"/>
        </w:rPr>
      </w:pPr>
    </w:p>
    <w:p w:rsidR="00C51DA2" w:rsidRDefault="00C51DA2" w14:paraId="2933CCB4" w14:textId="77777777">
      <w:pPr>
        <w:rPr>
          <w:b/>
          <w:i/>
          <w:u w:val="single"/>
          <w:rFonts w:ascii="Arial" w:cs="Arial" w:eastAsia="Arial" w:hAnsi="Arial"/>
          <w:sz w:val="22"/>
          <w:szCs w:val="22"/>
        </w:rPr>
      </w:pPr>
    </w:p>
    <w:p w:rsidR="0049391F" w:rsidRDefault="00FD2699" w14:paraId="35F40DE0" w14:textId="519055AE">
      <w:pPr>
        <w:rPr>
          <w:b/>
          <w:i/>
          <w:u w:val="single"/>
          <w:rFonts w:ascii="Arial" w:cs="Arial" w:eastAsia="Arial" w:hAnsi="Arial"/>
          <w:sz w:val="22"/>
          <w:szCs w:val="22"/>
        </w:rPr>
      </w:pPr>
      <w:r>
        <w:rPr>
          <w:b/>
          <w:i/>
          <w:u w:val="single"/>
          <w:rFonts w:ascii="Arial" w:cs="Arial" w:eastAsia="Arial" w:hAnsi="Arial"/>
          <w:sz w:val="22"/>
          <w:szCs w:val="22"/>
        </w:rPr>
        <w:t>Parent Acknowledgement</w:t>
      </w:r>
      <w:r>
        <w:rPr>
          <w:b/>
          <w:i/>
          <w:rFonts w:ascii="Arial" w:cs="Arial" w:eastAsia="Arial" w:hAnsi="Arial"/>
          <w:sz w:val="22"/>
          <w:szCs w:val="22"/>
        </w:rPr>
        <w:t>: (please check each box)</w:t>
      </w:r>
    </w:p>
    <w:p w:rsidR="0049391F" w:rsidRDefault="0049391F" w14:paraId="6EC51227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195662D3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have seen my child’s performance and listened to the music and it is appropriate for a grade school show.</w:t>
      </w:r>
    </w:p>
    <w:p w:rsidR="0049391F" w:rsidRDefault="0049391F" w14:paraId="2219E77C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56D247AD" w14:textId="4557C155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understand th</w:t>
      </w:r>
      <w:r w:rsidR="00755550">
        <w:rPr>
          <w:color w:val="000000"/>
          <w:rFonts w:ascii="Arial" w:cs="Arial" w:eastAsia="Arial" w:hAnsi="Arial"/>
          <w:sz w:val="22"/>
          <w:szCs w:val="22"/>
        </w:rPr>
        <w:t xml:space="preserve">at my child needs to send an email to Mr. </w:t>
      </w:r>
      <w:proofErr w:type="spellStart"/>
      <w:r w:rsidR="00755550">
        <w:rPr>
          <w:color w:val="000000"/>
          <w:rFonts w:ascii="Arial" w:cs="Arial" w:eastAsia="Arial" w:hAnsi="Arial"/>
          <w:sz w:val="22"/>
          <w:szCs w:val="22"/>
        </w:rPr>
        <w:t>Trogani</w:t>
      </w:r>
      <w:proofErr w:type="spellEnd"/>
      <w:r w:rsidR="00755550">
        <w:rPr>
          <w:color w:val="000000"/>
          <w:rFonts w:ascii="Arial" w:cs="Arial" w:eastAsia="Arial" w:hAnsi="Arial"/>
          <w:sz w:val="22"/>
          <w:szCs w:val="22"/>
        </w:rPr>
        <w:t>, describing their act with details on the music and costume design.</w:t>
      </w:r>
    </w:p>
    <w:p w:rsidR="0049391F" w:rsidRDefault="0049391F" w14:paraId="5C14AA90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EA610E" w14:paraId="1FE033AD" w14:textId="4A74360F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 xml:space="preserve">I </w:t>
      </w:r>
      <w:r w:rsidR="00FD2699">
        <w:rPr>
          <w:color w:val="000000"/>
          <w:rFonts w:ascii="Arial" w:cs="Arial" w:eastAsia="Arial" w:hAnsi="Arial"/>
          <w:sz w:val="22"/>
          <w:szCs w:val="22"/>
        </w:rPr>
        <w:t xml:space="preserve">am sending an audio file in digital format, cut to 2 or less minutes. Audio files must be emailed PRIOR to October </w:t>
      </w:r>
      <w:r w:rsidR="00E175C6">
        <w:rPr>
          <w:color w:val="000000"/>
          <w:rFonts w:ascii="Arial" w:cs="Arial" w:eastAsia="Arial" w:hAnsi="Arial"/>
          <w:sz w:val="22"/>
          <w:szCs w:val="22"/>
        </w:rPr>
        <w:t>31</w:t>
      </w:r>
      <w:r w:rsidR="00FD2699">
        <w:rPr>
          <w:color w:val="000000"/>
          <w:rFonts w:ascii="Arial" w:cs="Arial" w:eastAsia="Arial" w:hAnsi="Arial"/>
          <w:sz w:val="22"/>
          <w:szCs w:val="22"/>
        </w:rPr>
        <w:t>, 20</w:t>
      </w:r>
      <w:r>
        <w:rPr>
          <w:color w:val="000000"/>
          <w:rFonts w:ascii="Arial" w:cs="Arial" w:eastAsia="Arial" w:hAnsi="Arial"/>
          <w:sz w:val="22"/>
          <w:szCs w:val="22"/>
        </w:rPr>
        <w:t>20</w:t>
      </w:r>
      <w:r w:rsidR="00FD2699">
        <w:rPr>
          <w:color w:val="000000"/>
          <w:rFonts w:ascii="Arial" w:cs="Arial" w:eastAsia="Arial" w:hAnsi="Arial"/>
          <w:sz w:val="22"/>
          <w:szCs w:val="22"/>
        </w:rPr>
        <w:t xml:space="preserve"> to (jtrogani@efsk-6.org).  </w:t>
      </w:r>
    </w:p>
    <w:p w:rsidR="0049391F" w:rsidRDefault="0049391F" w14:paraId="772B33C2" w14:textId="77777777">
      <w:pPr>
        <w:rPr>
          <w:rFonts w:ascii="Arial" w:cs="Arial" w:eastAsia="Arial" w:hAnsi="Arial"/>
          <w:sz w:val="22"/>
          <w:szCs w:val="22"/>
        </w:rPr>
      </w:pPr>
    </w:p>
    <w:p w:rsidR="0049391F" w:rsidRDefault="00FD2699" w14:paraId="20E9B351" w14:textId="493B4372" w:rsidP="00755550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have worked with my child to make sure the act is 2 minutes or less.</w:t>
      </w:r>
    </w:p>
    <w:p w:rsidR="0049391F" w:rsidRDefault="0049391F" w14:paraId="4090E8FE" w14:textId="77777777">
      <w:pPr>
        <w:rPr>
          <w:rFonts w:ascii="Arial" w:cs="Arial" w:eastAsia="Arial" w:hAnsi="Arial"/>
          <w:sz w:val="22"/>
          <w:szCs w:val="22"/>
        </w:rPr>
      </w:pPr>
    </w:p>
    <w:p w:rsidR="00755550" w:rsidRDefault="00FD2699" w14:paraId="2760213B" w14:textId="77777777" w:rsidP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>
        <w:rPr>
          <w:color w:val="000000"/>
          <w:rFonts w:ascii="Arial" w:cs="Arial" w:eastAsia="Arial" w:hAnsi="Arial"/>
          <w:sz w:val="22"/>
          <w:szCs w:val="22"/>
        </w:rPr>
        <w:t>I will ensure that my child’s performance attire is complete</w:t>
      </w:r>
      <w:r w:rsidR="00755550">
        <w:rPr>
          <w:color w:val="000000"/>
          <w:rFonts w:ascii="Arial" w:cs="Arial" w:eastAsia="Arial" w:hAnsi="Arial"/>
          <w:sz w:val="22"/>
          <w:szCs w:val="22"/>
        </w:rPr>
        <w:t xml:space="preserve"> and appropriate </w:t>
      </w:r>
      <w:r>
        <w:rPr>
          <w:color w:val="000000"/>
          <w:rFonts w:ascii="Arial" w:cs="Arial" w:eastAsia="Arial" w:hAnsi="Arial"/>
          <w:sz w:val="22"/>
          <w:szCs w:val="22"/>
        </w:rPr>
        <w:t>for the Variety Show performance.</w:t>
      </w:r>
    </w:p>
    <w:p w:rsidR="00755550" w:rsidRDefault="00755550" w14:paraId="2DE7A608" w14:textId="77777777" w:rsidP="00755550">
      <w:pPr>
        <w:pStyle w:val="ListParagraph"/>
        <w:rPr>
          <w:color w:val="000000"/>
          <w:rFonts w:ascii="Arial" w:cs="Arial" w:hAnsi="Arial"/>
          <w:sz w:val="22"/>
          <w:szCs w:val="22"/>
        </w:rPr>
      </w:pPr>
    </w:p>
    <w:p w:rsidR="00755550" w:rsidRDefault="00755550" w14:paraId="5838E555" w14:textId="7760952A" w:rsidP="00755550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ind w:left="360"/>
        <w:rPr>
          <w:color w:val="000000"/>
          <w:sz w:val="22"/>
          <w:szCs w:val="22"/>
        </w:rPr>
      </w:pPr>
      <w:r w:rsidRPr="00755550">
        <w:rPr>
          <w:color w:val="000000"/>
          <w:rFonts w:ascii="Arial" w:cs="Arial" w:hAnsi="Arial"/>
          <w:sz w:val="22"/>
          <w:szCs w:val="22"/>
        </w:rPr>
        <w:t xml:space="preserve">I will </w:t>
      </w:r>
      <w:r w:rsidR="006B04F1">
        <w:rPr>
          <w:color w:val="000000"/>
          <w:rFonts w:ascii="Arial" w:cs="Arial" w:hAnsi="Arial"/>
          <w:sz w:val="22"/>
          <w:szCs w:val="22"/>
        </w:rPr>
        <w:t>e</w:t>
      </w:r>
      <w:r w:rsidRPr="00755550">
        <w:rPr>
          <w:color w:val="000000"/>
          <w:rFonts w:ascii="Arial" w:cs="Arial" w:hAnsi="Arial"/>
          <w:sz w:val="22"/>
          <w:szCs w:val="22"/>
        </w:rPr>
        <w:t xml:space="preserve">nsure that </w:t>
      </w:r>
      <w:r>
        <w:rPr>
          <w:color w:val="000000"/>
          <w:rFonts w:ascii="Arial" w:cs="Arial" w:hAnsi="Arial"/>
          <w:sz w:val="22"/>
          <w:szCs w:val="22"/>
        </w:rPr>
        <w:t>my child</w:t>
      </w:r>
      <w:r w:rsidRPr="00755550">
        <w:rPr>
          <w:color w:val="000000"/>
          <w:rFonts w:ascii="Arial" w:cs="Arial" w:hAnsi="Arial"/>
          <w:sz w:val="22"/>
          <w:szCs w:val="22"/>
        </w:rPr>
        <w:t xml:space="preserve"> respect</w:t>
      </w:r>
      <w:r>
        <w:rPr>
          <w:color w:val="000000"/>
          <w:rFonts w:ascii="Arial" w:cs="Arial" w:hAnsi="Arial"/>
          <w:sz w:val="22"/>
          <w:szCs w:val="22"/>
        </w:rPr>
        <w:t>s</w:t>
      </w:r>
      <w:r w:rsidRPr="00755550">
        <w:rPr>
          <w:color w:val="000000"/>
          <w:rFonts w:ascii="Arial" w:cs="Arial" w:hAnsi="Arial"/>
          <w:sz w:val="22"/>
          <w:szCs w:val="22"/>
        </w:rPr>
        <w:t xml:space="preserve"> social distancing during </w:t>
      </w:r>
      <w:r>
        <w:rPr>
          <w:color w:val="000000"/>
          <w:rFonts w:ascii="Arial" w:cs="Arial" w:hAnsi="Arial"/>
          <w:sz w:val="22"/>
          <w:szCs w:val="22"/>
        </w:rPr>
        <w:t>their</w:t>
      </w:r>
      <w:r w:rsidRPr="00755550">
        <w:rPr>
          <w:color w:val="000000"/>
          <w:rFonts w:ascii="Arial" w:cs="Arial" w:hAnsi="Arial"/>
          <w:sz w:val="22"/>
          <w:szCs w:val="22"/>
        </w:rPr>
        <w:t xml:space="preserve"> performance if there are more than 1 person in </w:t>
      </w:r>
      <w:r>
        <w:rPr>
          <w:color w:val="000000"/>
          <w:rFonts w:ascii="Arial" w:cs="Arial" w:hAnsi="Arial"/>
          <w:sz w:val="22"/>
          <w:szCs w:val="22"/>
        </w:rPr>
        <w:t>their</w:t>
      </w:r>
      <w:r w:rsidRPr="00755550">
        <w:rPr>
          <w:color w:val="000000"/>
          <w:rFonts w:ascii="Arial" w:cs="Arial" w:hAnsi="Arial"/>
          <w:sz w:val="22"/>
          <w:szCs w:val="22"/>
        </w:rPr>
        <w:t xml:space="preserve"> act.</w:t>
      </w:r>
      <w:r w:rsidR="00C51DA2">
        <w:rPr>
          <w:color w:val="000000"/>
          <w:rFonts w:ascii="Arial" w:cs="Arial" w:hAnsi="Arial"/>
          <w:sz w:val="22"/>
          <w:szCs w:val="22"/>
        </w:rPr>
        <w:t xml:space="preserve"> (Social distancing does not apply to “family acts”)</w:t>
      </w:r>
    </w:p>
    <w:p w:rsidR="0049391F" w:rsidRDefault="0049391F" w14:paraId="67E1671F" w14:textId="310C3006" w:rsidP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color w:val="000000"/>
          <w:sz w:val="22"/>
          <w:szCs w:val="22"/>
        </w:rPr>
      </w:pPr>
    </w:p>
    <w:p w:rsidR="00755550" w:rsidRDefault="00755550" w14:paraId="3B9B25C1" w14:textId="77777777" w:rsidP="00755550" w:rsidRPr="0075555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360"/>
        <w:rPr>
          <w:color w:val="000000"/>
          <w:sz w:val="22"/>
          <w:szCs w:val="22"/>
        </w:rPr>
      </w:pPr>
    </w:p>
    <w:p w:rsidR="0049391F" w:rsidRDefault="00FD2699" w14:paraId="4D3DEBE6" w14:textId="77777777">
      <w:pPr>
        <w:rPr>
          <w:rFonts w:ascii="Arial" w:cs="Arial" w:eastAsia="Arial" w:hAnsi="Arial"/>
          <w:sz w:val="22"/>
          <w:szCs w:val="22"/>
        </w:rPr>
      </w:pPr>
      <w:proofErr w:type="gramStart"/>
      <w:r>
        <w:rPr>
          <w:rFonts w:ascii="Arial" w:cs="Arial" w:eastAsia="Arial" w:hAnsi="Arial"/>
          <w:sz w:val="22"/>
          <w:szCs w:val="22"/>
        </w:rPr>
        <w:t>Signature:_</w:t>
      </w:r>
      <w:proofErr w:type="gramEnd"/>
      <w:r>
        <w:rPr>
          <w:rFonts w:ascii="Arial" w:cs="Arial" w:eastAsia="Arial" w:hAnsi="Arial"/>
          <w:sz w:val="22"/>
          <w:szCs w:val="22"/>
        </w:rPr>
        <w:t>______________________________________  Date: ___________________</w:t>
      </w:r>
    </w:p>
    <w:sectPr w:rsidR="0049391F">
      <w:pgNumType w:start="1"/>
      <w:pgSz w:w="12240" w:h="15840"/>
      <w:pgMar w:left="864" w:right="864" w:top="720" w:bottom="864" w:header="144" w:footer="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7F0D3B"/>
    <w:tmpl w:val="6020035E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lowerLetter"/>
      <w:lvlText w:val="%2."/>
      <w:start w:val="1"/>
      <w:pPr>
        <w:ind w:left="1440"/>
        <w:ind w:hanging="360"/>
      </w:pPr>
      <w:lvlJc w:val="left"/>
    </w:lvl>
    <w:lvl w:ilvl="2">
      <w:numFmt w:val="lowerRoman"/>
      <w:lvlText w:val="%3."/>
      <w:start w:val="1"/>
      <w:pPr>
        <w:ind w:left="2160"/>
        <w:ind w:hanging="180"/>
      </w:pPr>
      <w:lvlJc w:val="right"/>
    </w:lvl>
    <w:lvl w:ilvl="3">
      <w:numFmt w:val="decimal"/>
      <w:lvlText w:val="%4."/>
      <w:start w:val="1"/>
      <w:pPr>
        <w:ind w:left="2880"/>
        <w:ind w:hanging="360"/>
      </w:pPr>
      <w:lvlJc w:val="left"/>
    </w:lvl>
    <w:lvl w:ilvl="4">
      <w:numFmt w:val="lowerLetter"/>
      <w:lvlText w:val="%5."/>
      <w:start w:val="1"/>
      <w:pPr>
        <w:ind w:left="3600"/>
        <w:ind w:hanging="360"/>
      </w:pPr>
      <w:lvlJc w:val="left"/>
    </w:lvl>
    <w:lvl w:ilvl="5">
      <w:numFmt w:val="lowerRoman"/>
      <w:lvlText w:val="%6."/>
      <w:start w:val="1"/>
      <w:pPr>
        <w:ind w:left="4320"/>
        <w:ind w:hanging="180"/>
      </w:pPr>
      <w:lvlJc w:val="right"/>
    </w:lvl>
    <w:lvl w:ilvl="6">
      <w:numFmt w:val="decimal"/>
      <w:lvlText w:val="%7."/>
      <w:start w:val="1"/>
      <w:pPr>
        <w:ind w:left="5040"/>
        <w:ind w:hanging="360"/>
      </w:pPr>
      <w:lvlJc w:val="left"/>
    </w:lvl>
    <w:lvl w:ilvl="7">
      <w:numFmt w:val="lowerLetter"/>
      <w:lvlText w:val="%8."/>
      <w:start w:val="1"/>
      <w:pPr>
        <w:ind w:left="5760"/>
        <w:ind w:hanging="360"/>
      </w:pPr>
      <w:lvlJc w:val="left"/>
    </w:lvl>
    <w:lvl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261073F5"/>
    <w:tmpl w:val="B5FC1838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6050D2B"/>
    <w:tmpl w:val="CAFE0A0C"/>
    <w:lvl w:ilvl="0">
      <w:numFmt w:val="decimal"/>
      <w:lvlText w:val="%1."/>
      <w:start w:val="1"/>
      <w:rPr>
        <w:sz w:val="24"/>
        <w:szCs w:val="24"/>
      </w:rPr>
      <w:pPr>
        <w:ind w:left="0"/>
        <w:ind w:firstLine="360"/>
      </w:pPr>
      <w:lvlJc w:val="left"/>
    </w:lvl>
    <w:lvl w:ilvl="1">
      <w:numFmt w:val="lowerLetter"/>
      <w:lvlText w:val="%2."/>
      <w:start w:val="1"/>
      <w:rPr/>
      <w:pPr>
        <w:ind w:left="720"/>
        <w:ind w:firstLine="1080"/>
      </w:pPr>
      <w:lvlJc w:val="left"/>
    </w:lvl>
    <w:lvl w:ilvl="2">
      <w:numFmt w:val="lowerRoman"/>
      <w:lvlText w:val="%3."/>
      <w:start w:val="1"/>
      <w:rPr/>
      <w:pPr>
        <w:ind w:left="1440"/>
        <w:ind w:firstLine="1980"/>
      </w:pPr>
      <w:lvlJc w:val="right"/>
    </w:lvl>
    <w:lvl w:ilvl="3">
      <w:numFmt w:val="decimal"/>
      <w:lvlText w:val="%4."/>
      <w:start w:val="1"/>
      <w:rPr/>
      <w:pPr>
        <w:ind w:left="2160"/>
        <w:ind w:firstLine="2520"/>
      </w:pPr>
      <w:lvlJc w:val="left"/>
    </w:lvl>
    <w:lvl w:ilvl="4">
      <w:numFmt w:val="lowerLetter"/>
      <w:lvlText w:val="%5."/>
      <w:start w:val="1"/>
      <w:rPr/>
      <w:pPr>
        <w:ind w:left="2880"/>
        <w:ind w:firstLine="3240"/>
      </w:pPr>
      <w:lvlJc w:val="left"/>
    </w:lvl>
    <w:lvl w:ilvl="5">
      <w:numFmt w:val="lowerRoman"/>
      <w:lvlText w:val="%6."/>
      <w:start w:val="1"/>
      <w:rPr/>
      <w:pPr>
        <w:ind w:left="3600"/>
        <w:ind w:firstLine="4140"/>
      </w:pPr>
      <w:lvlJc w:val="right"/>
    </w:lvl>
    <w:lvl w:ilvl="6">
      <w:numFmt w:val="decimal"/>
      <w:lvlText w:val="%7."/>
      <w:start w:val="1"/>
      <w:rPr/>
      <w:pPr>
        <w:ind w:left="4320"/>
        <w:ind w:firstLine="4680"/>
      </w:pPr>
      <w:lvlJc w:val="left"/>
    </w:lvl>
    <w:lvl w:ilvl="7">
      <w:numFmt w:val="lowerLetter"/>
      <w:lvlText w:val="%8."/>
      <w:start w:val="1"/>
      <w:rPr/>
      <w:pPr>
        <w:ind w:left="5040"/>
        <w:ind w:firstLine="5400"/>
      </w:pPr>
      <w:lvlJc w:val="left"/>
    </w:lvl>
    <w:lvl w:ilvl="8">
      <w:numFmt w:val="lowerRoman"/>
      <w:lvlText w:val="%9."/>
      <w:start w:val="1"/>
      <w:rPr/>
      <w:pPr>
        <w:ind w:left="5760"/>
        <w:ind w:firstLine="6300"/>
      </w:pPr>
      <w:lvlJc w:val="right"/>
    </w:lvl>
  </w:abstractNum>
  <w:abstractNum w:abstractNumId="3">
    <w:multiLevelType w:val="hybridMultilevel"/>
    <w:nsid w:val="3AC305A5"/>
    <w:tmpl w:val="6616AF86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4C3D7FDC"/>
    <w:tmpl w:val="DB98043E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4E0442E5"/>
    <w:tmpl w:val="311C6F42"/>
    <w:lvl w:ilvl="0">
      <w:numFmt w:val="bullet"/>
      <w:lvlText w:val=""/>
      <w:start w:val="1"/>
      <w:rPr>
        <w:rFonts w:ascii="Courier New" w:cs="Courier New" w:eastAsia="Courier New" w:hAnsi="Courier New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63F85D3D"/>
    <w:tmpl w:val="7E04E36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70C46067"/>
    <w:tmpl w:val="3110B8F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77E31039"/>
    <w:tmpl w:val="19AC3736"/>
    <w:lvl w:ilvl="0">
      <w:numFmt w:val="bullet"/>
      <w:lvlText w:val=""/>
      <w:start w:val="1"/>
      <w:rPr>
        <w:rFonts w:ascii="Courier New" w:cs="Courier New" w:eastAsia="Courier New" w:hAnsi="Courier New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7DCD067A"/>
    <w:tmpl w:val="6D4A3AF6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7F065204"/>
    <w:tmpl w:val="5708431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4DB4"/>
  <w15:docId w15:val="{F82242FD-986C-4458-B8F9-F506C2C106D4}"/>
  <w:rsids>
    <w:rsidRoot val="0049391F"/>
    <w:rsid val="0031779B"/>
    <w:rsid val="00435FCF"/>
    <w:rsid val="0049391F"/>
    <w:rsid val="004D29DB"/>
    <w:rsid val="00655AC7"/>
    <w:rsid val="006B04F1"/>
    <w:rsid val="00755550"/>
    <w:rsid val="007C7C70"/>
    <w:rsid val="00832457"/>
    <w:rsid val="00B01D0D"/>
    <w:rsid val="00BC33C9"/>
    <w:rsid val="00C51DA2"/>
    <w:rsid val="00E014EE"/>
    <w:rsid val="00E175C6"/>
    <w:rsid val="00E2438C"/>
    <w:rsid val="00EA610E"/>
    <w:rsid val="00F82298"/>
    <w:rsid val="00FD2699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5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jtrogani@efsk-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uonomo@efsk-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ogani@efsk-6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2020-09-30T12:20:00Z</cp:lastPrinted>
  <dcterms:created xsi:type="dcterms:W3CDTF">2020-10-14T19:22:00Z</dcterms:created>
  <dcterms:modified xsi:type="dcterms:W3CDTF">2020-10-15T12:39:00Z</dcterms:modified>
</cp:coreProperties>
</file>